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2018年泉州市实验小学洛江校区公开考试考核选聘教师报名登记表</w:t>
      </w:r>
    </w:p>
    <w:bookmarkEnd w:id="0"/>
    <w:p>
      <w:pPr>
        <w:pStyle w:val="2"/>
        <w:spacing w:line="480" w:lineRule="exact"/>
        <w:rPr>
          <w:rFonts w:ascii="仿宋_GB2312" w:hAnsi="华文中宋" w:eastAsia="仿宋_GB2312"/>
          <w:b/>
          <w:color w:val="000000"/>
          <w:spacing w:val="-10"/>
          <w:sz w:val="28"/>
          <w:szCs w:val="28"/>
        </w:rPr>
      </w:pPr>
      <w:r>
        <w:rPr>
          <w:rFonts w:hint="eastAsia" w:ascii="仿宋_GB2312" w:hAnsi="华文中宋" w:eastAsia="仿宋_GB2312"/>
          <w:b/>
          <w:color w:val="000000"/>
          <w:spacing w:val="-10"/>
          <w:sz w:val="28"/>
          <w:szCs w:val="28"/>
        </w:rPr>
        <w:t>报名号：</w:t>
      </w:r>
    </w:p>
    <w:tbl>
      <w:tblPr>
        <w:tblStyle w:val="4"/>
        <w:tblW w:w="9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48"/>
        <w:gridCol w:w="11"/>
        <w:gridCol w:w="243"/>
        <w:gridCol w:w="254"/>
        <w:gridCol w:w="254"/>
        <w:gridCol w:w="83"/>
        <w:gridCol w:w="7"/>
        <w:gridCol w:w="164"/>
        <w:gridCol w:w="224"/>
        <w:gridCol w:w="30"/>
        <w:gridCol w:w="249"/>
        <w:gridCol w:w="259"/>
        <w:gridCol w:w="254"/>
        <w:gridCol w:w="236"/>
        <w:gridCol w:w="277"/>
        <w:gridCol w:w="254"/>
        <w:gridCol w:w="254"/>
        <w:gridCol w:w="122"/>
        <w:gridCol w:w="144"/>
        <w:gridCol w:w="242"/>
        <w:gridCol w:w="236"/>
        <w:gridCol w:w="190"/>
        <w:gridCol w:w="87"/>
        <w:gridCol w:w="254"/>
        <w:gridCol w:w="251"/>
        <w:gridCol w:w="758"/>
        <w:gridCol w:w="376"/>
        <w:gridCol w:w="766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一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寸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相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号码</w:t>
            </w:r>
          </w:p>
        </w:tc>
        <w:tc>
          <w:tcPr>
            <w:tcW w:w="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教师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资格证号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毕业学校</w:t>
            </w: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所学</w:t>
            </w: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2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hanging="23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hanging="23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培养方式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1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有何特长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现居住地</w:t>
            </w:r>
          </w:p>
        </w:tc>
        <w:tc>
          <w:tcPr>
            <w:tcW w:w="33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3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E-mail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邮编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主要教育教学、科研或学习业绩（论文、作品发表情况）</w:t>
            </w:r>
          </w:p>
        </w:tc>
        <w:tc>
          <w:tcPr>
            <w:tcW w:w="7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pStyle w:val="2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应聘岗位</w:t>
            </w:r>
          </w:p>
        </w:tc>
        <w:tc>
          <w:tcPr>
            <w:tcW w:w="728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现有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</w:t>
            </w:r>
          </w:p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意见</w:t>
            </w:r>
          </w:p>
        </w:tc>
        <w:tc>
          <w:tcPr>
            <w:tcW w:w="36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pStyle w:val="2"/>
              <w:spacing w:line="360" w:lineRule="exact"/>
              <w:ind w:left="33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pStyle w:val="2"/>
              <w:spacing w:line="360" w:lineRule="exact"/>
              <w:ind w:left="33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负责人：       （公章）</w:t>
            </w:r>
          </w:p>
          <w:p>
            <w:pPr>
              <w:pStyle w:val="2"/>
              <w:spacing w:line="360" w:lineRule="exact"/>
              <w:ind w:left="103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主管部门意见</w:t>
            </w:r>
          </w:p>
        </w:tc>
        <w:tc>
          <w:tcPr>
            <w:tcW w:w="4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盖章</w:t>
            </w:r>
          </w:p>
          <w:p>
            <w:pPr>
              <w:pStyle w:val="2"/>
              <w:spacing w:line="360" w:lineRule="exact"/>
              <w:ind w:left="166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E63AD"/>
    <w:rsid w:val="239E63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2018-07-26T09:11:00Z</dcterms:created>
  <dc:creator>____甜小妞、</dc:creator>
  <cp:lastModifiedBy>____甜小妞、</cp:lastModifiedBy>
  <dcterms:modified xsi:type="dcterms:W3CDTF">2018-07-26T09:12:13Z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